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2B63" w:rsidRDefault="001661B0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2144080" wp14:editId="0729058D">
            <wp:extent cx="1270861" cy="1562100"/>
            <wp:effectExtent l="0" t="0" r="571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9" cy="15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B4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F244CF9" wp14:editId="0DF6B1C3">
            <wp:extent cx="2545303" cy="1219200"/>
            <wp:effectExtent l="0" t="0" r="7620" b="0"/>
            <wp:docPr id="3" name="Slika 3" descr="Kako prepoznamo ozvezdj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ko prepoznamo ozvezdja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44" cy="12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B49">
        <w:rPr>
          <w:rFonts w:ascii="Arial" w:hAnsi="Arial" w:cs="Arial"/>
          <w:b/>
          <w:bCs/>
          <w:sz w:val="28"/>
          <w:szCs w:val="28"/>
        </w:rPr>
        <w:t xml:space="preserve"> </w:t>
      </w:r>
      <w:r w:rsidR="00277B49" w:rsidRPr="00277B49">
        <w:rPr>
          <w:rFonts w:ascii="Arial" w:hAnsi="Arial" w:cs="Arial"/>
          <w:b/>
          <w:bCs/>
          <w:sz w:val="28"/>
          <w:szCs w:val="28"/>
        </w:rPr>
        <w:t>POUK – PETEK,15.5.</w:t>
      </w:r>
    </w:p>
    <w:p w:rsidR="00277B49" w:rsidRPr="001661B0" w:rsidRDefault="00277B49">
      <w:pPr>
        <w:rPr>
          <w:rFonts w:ascii="Arial" w:hAnsi="Arial" w:cs="Arial"/>
          <w:b/>
          <w:bCs/>
          <w:color w:val="70AD47" w:themeColor="accent6"/>
          <w:sz w:val="28"/>
          <w:szCs w:val="28"/>
        </w:rPr>
      </w:pPr>
      <w:r w:rsidRPr="001661B0">
        <w:rPr>
          <w:rFonts w:ascii="Arial" w:hAnsi="Arial" w:cs="Arial"/>
          <w:b/>
          <w:bCs/>
          <w:color w:val="70AD47" w:themeColor="accent6"/>
          <w:sz w:val="28"/>
          <w:szCs w:val="28"/>
        </w:rPr>
        <w:t>Danes te čaka prav poseben dan oziroma večer.</w:t>
      </w:r>
      <w:r w:rsidR="001661B0" w:rsidRPr="001661B0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 Upam, da nam bo naklonjeno tudi vreme in  bomo ta petek preživeli čarobni večer med zvezdami.</w:t>
      </w:r>
      <w:r w:rsidR="001661B0">
        <w:rPr>
          <w:rFonts w:ascii="Arial" w:hAnsi="Arial" w:cs="Arial"/>
          <w:b/>
          <w:bCs/>
          <w:color w:val="70AD47" w:themeColor="accent6"/>
          <w:sz w:val="28"/>
          <w:szCs w:val="28"/>
        </w:rPr>
        <w:t xml:space="preserve"> Vse današnje naloge bodo povezane z zvezdami.</w:t>
      </w:r>
    </w:p>
    <w:p w:rsidR="001661B0" w:rsidRPr="001661B0" w:rsidRDefault="001661B0">
      <w:pPr>
        <w:rPr>
          <w:rFonts w:ascii="Arial" w:hAnsi="Arial" w:cs="Arial"/>
          <w:sz w:val="28"/>
          <w:szCs w:val="28"/>
        </w:rPr>
      </w:pPr>
      <w:r w:rsidRPr="001661B0">
        <w:rPr>
          <w:rFonts w:ascii="Arial" w:hAnsi="Arial" w:cs="Arial"/>
          <w:sz w:val="28"/>
          <w:szCs w:val="28"/>
        </w:rPr>
        <w:t>Ljudje so že od nekdaj strmeli v nebo in se spraševali, kaj neki so te svetleče lučke, ki svetijo na nebu. Razvoj tehnologije nam omogoča, da zremo vse globlje v vesolje in spoznavamo nova območja, nove galaksije, zvezde in planete.</w:t>
      </w:r>
    </w:p>
    <w:p w:rsidR="001661B0" w:rsidRPr="001661B0" w:rsidRDefault="001661B0">
      <w:pPr>
        <w:rPr>
          <w:rFonts w:ascii="Arial" w:hAnsi="Arial" w:cs="Arial"/>
          <w:sz w:val="28"/>
          <w:szCs w:val="28"/>
        </w:rPr>
      </w:pPr>
      <w:r w:rsidRPr="001661B0">
        <w:rPr>
          <w:rFonts w:ascii="Arial" w:hAnsi="Arial" w:cs="Arial"/>
          <w:sz w:val="28"/>
          <w:szCs w:val="28"/>
        </w:rPr>
        <w:t>Tu sem vam pripravila dva linka, kjer radovedni lahko o zvezdah preberete veliko zanimivega.</w:t>
      </w:r>
    </w:p>
    <w:p w:rsidR="001661B0" w:rsidRDefault="00775855">
      <w:pPr>
        <w:rPr>
          <w:rFonts w:ascii="Arial" w:hAnsi="Arial" w:cs="Arial"/>
          <w:b/>
          <w:bCs/>
          <w:sz w:val="28"/>
          <w:szCs w:val="28"/>
        </w:rPr>
      </w:pPr>
      <w:hyperlink r:id="rId6" w:history="1">
        <w:r w:rsidR="001142D4" w:rsidRPr="009E4896">
          <w:rPr>
            <w:rStyle w:val="Hiperpovezava"/>
            <w:rFonts w:ascii="Arial" w:hAnsi="Arial" w:cs="Arial"/>
            <w:b/>
            <w:bCs/>
            <w:sz w:val="28"/>
            <w:szCs w:val="28"/>
          </w:rPr>
          <w:t>https://sl.wikipedia.org/wiki/Zvezda</w:t>
        </w:r>
      </w:hyperlink>
      <w:r w:rsidR="001142D4">
        <w:rPr>
          <w:rFonts w:ascii="Arial" w:hAnsi="Arial" w:cs="Arial"/>
          <w:b/>
          <w:bCs/>
          <w:sz w:val="28"/>
          <w:szCs w:val="28"/>
        </w:rPr>
        <w:t xml:space="preserve">                      </w:t>
      </w:r>
      <w:r w:rsidR="001142D4">
        <w:rPr>
          <w:noProof/>
          <w:lang w:eastAsia="sl-SI"/>
        </w:rPr>
        <w:drawing>
          <wp:inline distT="0" distB="0" distL="0" distR="0" wp14:anchorId="1350DA77" wp14:editId="1FD9CD97">
            <wp:extent cx="1438275" cy="1438275"/>
            <wp:effectExtent l="0" t="0" r="9525" b="9525"/>
            <wp:docPr id="5" name="Slika 5" descr="wow is that pret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w is that pret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2D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1661B0" w:rsidRDefault="00775855">
      <w:pPr>
        <w:rPr>
          <w:rFonts w:ascii="Arial" w:hAnsi="Arial" w:cs="Arial"/>
          <w:b/>
          <w:bCs/>
          <w:sz w:val="28"/>
          <w:szCs w:val="28"/>
        </w:rPr>
      </w:pPr>
      <w:hyperlink r:id="rId8" w:history="1">
        <w:r w:rsidR="001661B0" w:rsidRPr="009E4896">
          <w:rPr>
            <w:rStyle w:val="Hiperpovezava"/>
            <w:rFonts w:ascii="Arial" w:hAnsi="Arial" w:cs="Arial"/>
            <w:b/>
            <w:bCs/>
            <w:sz w:val="28"/>
            <w:szCs w:val="28"/>
          </w:rPr>
          <w:t>http://www2.arnes.si/~rbobna/astronomija/kaj.htm</w:t>
        </w:r>
      </w:hyperlink>
    </w:p>
    <w:p w:rsidR="001661B0" w:rsidRDefault="001661B0">
      <w:pPr>
        <w:rPr>
          <w:rFonts w:ascii="Arial" w:hAnsi="Arial" w:cs="Arial"/>
          <w:b/>
          <w:bCs/>
          <w:sz w:val="28"/>
          <w:szCs w:val="28"/>
        </w:rPr>
      </w:pPr>
    </w:p>
    <w:p w:rsidR="001661B0" w:rsidRDefault="001661B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MAT</w:t>
      </w:r>
      <w:r w:rsidR="001142D4">
        <w:rPr>
          <w:rFonts w:ascii="Arial" w:hAnsi="Arial" w:cs="Arial"/>
          <w:b/>
          <w:bCs/>
          <w:sz w:val="28"/>
          <w:szCs w:val="28"/>
        </w:rPr>
        <w:t xml:space="preserve"> in ŠPO</w:t>
      </w:r>
    </w:p>
    <w:p w:rsidR="001661B0" w:rsidRPr="001661B0" w:rsidRDefault="001661B0">
      <w:pPr>
        <w:rPr>
          <w:rFonts w:ascii="Arial" w:hAnsi="Arial" w:cs="Arial"/>
          <w:sz w:val="28"/>
          <w:szCs w:val="28"/>
        </w:rPr>
      </w:pPr>
      <w:r w:rsidRPr="001661B0">
        <w:rPr>
          <w:rFonts w:ascii="Arial" w:hAnsi="Arial" w:cs="Arial"/>
          <w:sz w:val="28"/>
          <w:szCs w:val="28"/>
        </w:rPr>
        <w:t>Pripravi si stol, še boljše pa kakšno blazino. Če bo mogoče (glede na temperature in vreme</w:t>
      </w:r>
      <w:r w:rsidR="00823C50">
        <w:rPr>
          <w:rFonts w:ascii="Arial" w:hAnsi="Arial" w:cs="Arial"/>
          <w:sz w:val="28"/>
          <w:szCs w:val="28"/>
        </w:rPr>
        <w:t>,</w:t>
      </w:r>
      <w:r w:rsidRPr="001661B0">
        <w:rPr>
          <w:rFonts w:ascii="Arial" w:hAnsi="Arial" w:cs="Arial"/>
          <w:sz w:val="28"/>
          <w:szCs w:val="28"/>
        </w:rPr>
        <w:t xml:space="preserve"> to nalogo opravi zunaj. Počakaj, da se zvečeri in naše nebo osvetlijo zvezde. </w:t>
      </w:r>
      <w:r w:rsidR="00D86576">
        <w:rPr>
          <w:rFonts w:ascii="Arial" w:hAnsi="Arial" w:cs="Arial"/>
          <w:sz w:val="28"/>
          <w:szCs w:val="28"/>
        </w:rPr>
        <w:t>Predstavljaj si, da so zvezde tvoji sošolci in sošolke, ki jih že dolgo nisi videl-a.</w:t>
      </w:r>
    </w:p>
    <w:p w:rsidR="001661B0" w:rsidRPr="001661B0" w:rsidRDefault="001661B0">
      <w:pPr>
        <w:rPr>
          <w:rFonts w:ascii="Arial" w:hAnsi="Arial" w:cs="Arial"/>
          <w:sz w:val="28"/>
          <w:szCs w:val="28"/>
        </w:rPr>
      </w:pPr>
      <w:r w:rsidRPr="001661B0">
        <w:rPr>
          <w:rFonts w:ascii="Arial" w:hAnsi="Arial" w:cs="Arial"/>
          <w:sz w:val="28"/>
          <w:szCs w:val="28"/>
        </w:rPr>
        <w:t>1.Poglej v nebo in si izberi eno zvezdo. Ta zvezda je sedaj središče tvojega kroga. S prstom nariši nekaj različno velikih</w:t>
      </w:r>
      <w:r>
        <w:rPr>
          <w:rFonts w:ascii="Arial" w:hAnsi="Arial" w:cs="Arial"/>
          <w:sz w:val="28"/>
          <w:szCs w:val="28"/>
        </w:rPr>
        <w:t xml:space="preserve"> </w:t>
      </w:r>
      <w:r w:rsidRPr="001661B0">
        <w:rPr>
          <w:rFonts w:ascii="Arial" w:hAnsi="Arial" w:cs="Arial"/>
          <w:sz w:val="28"/>
          <w:szCs w:val="28"/>
        </w:rPr>
        <w:t>krožnic.</w:t>
      </w:r>
    </w:p>
    <w:p w:rsidR="001661B0" w:rsidRDefault="001661B0">
      <w:pPr>
        <w:rPr>
          <w:rFonts w:ascii="Arial" w:hAnsi="Arial" w:cs="Arial"/>
          <w:sz w:val="28"/>
          <w:szCs w:val="28"/>
        </w:rPr>
      </w:pPr>
      <w:r w:rsidRPr="001661B0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>Nariši polmer kroga.</w:t>
      </w:r>
    </w:p>
    <w:p w:rsidR="001661B0" w:rsidRDefault="001661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Nariši premer kroga.</w:t>
      </w:r>
    </w:p>
    <w:p w:rsidR="001661B0" w:rsidRDefault="001661B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Nariši novo krožnico in nariši nekaj tetiv. </w:t>
      </w:r>
    </w:p>
    <w:p w:rsidR="001661B0" w:rsidRDefault="001661B0">
      <w:pPr>
        <w:rPr>
          <w:rFonts w:ascii="Arial" w:hAnsi="Arial" w:cs="Arial"/>
          <w:color w:val="70AD47" w:themeColor="accent6"/>
          <w:sz w:val="28"/>
          <w:szCs w:val="28"/>
        </w:rPr>
      </w:pPr>
      <w:r w:rsidRPr="001142D4">
        <w:rPr>
          <w:rFonts w:ascii="Arial" w:hAnsi="Arial" w:cs="Arial"/>
          <w:color w:val="70AD47" w:themeColor="accent6"/>
          <w:sz w:val="28"/>
          <w:szCs w:val="28"/>
        </w:rPr>
        <w:t xml:space="preserve">   Kaj je tetiva?  </w:t>
      </w:r>
      <w:r w:rsidR="001142D4" w:rsidRPr="001142D4">
        <w:rPr>
          <w:rFonts w:ascii="Arial" w:hAnsi="Arial" w:cs="Arial"/>
          <w:color w:val="70AD47" w:themeColor="accent6"/>
          <w:sz w:val="28"/>
          <w:szCs w:val="28"/>
        </w:rPr>
        <w:t>Tetiva je daljica, ki ima krajišči na krožnici.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 w:rsidRPr="001142D4">
        <w:rPr>
          <w:rFonts w:ascii="Arial" w:hAnsi="Arial" w:cs="Arial"/>
          <w:sz w:val="28"/>
          <w:szCs w:val="28"/>
        </w:rPr>
        <w:t>5. Nariši novo krožnico. Sedaj pa  dodaj sekanto, mimobežnico in tangento.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Upam, da se ob tem zabavaš.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Ker pa se nam lahko zgodi, da bo oblačno, pa imam še rezervni načrt.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Uporabiš lahko likovni izdelek, ki ga boš danes naredil-a in te naloge opraviš na likovne</w:t>
      </w:r>
      <w:r w:rsidR="00A546C1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 izdelku.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 pa si na svoj telefon, če ga imaš in imaš to možnost</w:t>
      </w:r>
      <w:r w:rsidR="00A546C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naložiš program </w:t>
      </w:r>
      <w:proofErr w:type="spellStart"/>
      <w:r w:rsidRPr="001142D4">
        <w:rPr>
          <w:rFonts w:ascii="Arial" w:hAnsi="Arial" w:cs="Arial"/>
          <w:color w:val="5B9BD5" w:themeColor="accent5"/>
          <w:sz w:val="28"/>
          <w:szCs w:val="28"/>
        </w:rPr>
        <w:t>Sky</w:t>
      </w:r>
      <w:proofErr w:type="spellEnd"/>
      <w:r w:rsidRPr="001142D4">
        <w:rPr>
          <w:rFonts w:ascii="Arial" w:hAnsi="Arial" w:cs="Arial"/>
          <w:color w:val="5B9BD5" w:themeColor="accent5"/>
          <w:sz w:val="28"/>
          <w:szCs w:val="28"/>
        </w:rPr>
        <w:t xml:space="preserve"> Map  </w:t>
      </w:r>
      <w:r>
        <w:rPr>
          <w:rFonts w:ascii="Arial" w:hAnsi="Arial" w:cs="Arial"/>
          <w:sz w:val="28"/>
          <w:szCs w:val="28"/>
        </w:rPr>
        <w:t>in videl-a boš veliko zanimivega (zvezde in planete).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Seveda pa vse naloge lahko opraviš na večernem sprehodu.</w:t>
      </w:r>
    </w:p>
    <w:p w:rsidR="001142D4" w:rsidRDefault="001142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se s star</w:t>
      </w:r>
      <w:r w:rsidR="00A546C1">
        <w:rPr>
          <w:rFonts w:ascii="Arial" w:hAnsi="Arial" w:cs="Arial"/>
          <w:sz w:val="28"/>
          <w:szCs w:val="28"/>
        </w:rPr>
        <w:t>š</w:t>
      </w:r>
      <w:r>
        <w:rPr>
          <w:rFonts w:ascii="Arial" w:hAnsi="Arial" w:cs="Arial"/>
          <w:sz w:val="28"/>
          <w:szCs w:val="28"/>
        </w:rPr>
        <w:t>i ne boste odločili za večerni sprehod</w:t>
      </w:r>
      <w:r w:rsidR="00A546C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pa opravi nekaj gibanja ali športnih aktivnosti že tekom dneva.</w:t>
      </w:r>
    </w:p>
    <w:p w:rsidR="00775855" w:rsidRDefault="00775855" w:rsidP="00924725">
      <w:pPr>
        <w:rPr>
          <w:rFonts w:ascii="Arial" w:hAnsi="Arial" w:cs="Arial"/>
          <w:sz w:val="32"/>
          <w:szCs w:val="32"/>
        </w:rPr>
      </w:pPr>
    </w:p>
    <w:p w:rsidR="00775855" w:rsidRDefault="00775855" w:rsidP="00924725">
      <w:pPr>
        <w:rPr>
          <w:rFonts w:ascii="Arial" w:hAnsi="Arial" w:cs="Arial"/>
          <w:sz w:val="32"/>
          <w:szCs w:val="32"/>
        </w:rPr>
      </w:pPr>
    </w:p>
    <w:p w:rsidR="00924725" w:rsidRPr="00775855" w:rsidRDefault="00924725" w:rsidP="00924725">
      <w:pPr>
        <w:rPr>
          <w:rFonts w:ascii="Arial" w:hAnsi="Arial" w:cs="Arial"/>
          <w:b/>
          <w:bCs/>
          <w:sz w:val="32"/>
          <w:szCs w:val="32"/>
        </w:rPr>
      </w:pPr>
      <w:r w:rsidRPr="00775855">
        <w:rPr>
          <w:rFonts w:ascii="Arial" w:hAnsi="Arial" w:cs="Arial"/>
          <w:b/>
          <w:bCs/>
          <w:sz w:val="32"/>
          <w:szCs w:val="32"/>
        </w:rPr>
        <w:t xml:space="preserve">LUM </w:t>
      </w:r>
    </w:p>
    <w:p w:rsidR="00924725" w:rsidRDefault="00924725" w:rsidP="00924725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Današnja l</w:t>
      </w:r>
      <w:r w:rsidRPr="00BD04B0">
        <w:rPr>
          <w:rFonts w:ascii="Arial" w:hAnsi="Arial" w:cs="Arial"/>
          <w:sz w:val="32"/>
          <w:szCs w:val="32"/>
        </w:rPr>
        <w:t>ikovna naloga</w:t>
      </w:r>
      <w:r>
        <w:rPr>
          <w:rFonts w:ascii="Arial" w:hAnsi="Arial" w:cs="Arial"/>
          <w:sz w:val="32"/>
          <w:szCs w:val="32"/>
        </w:rPr>
        <w:t xml:space="preserve"> nosi naslov</w:t>
      </w:r>
      <w:r w:rsidRPr="00BD04B0">
        <w:rPr>
          <w:rFonts w:ascii="Arial" w:hAnsi="Arial" w:cs="Arial"/>
          <w:sz w:val="32"/>
          <w:szCs w:val="32"/>
        </w:rPr>
        <w:t xml:space="preserve">: </w:t>
      </w:r>
      <w:r w:rsidRPr="008A73F5">
        <w:rPr>
          <w:rFonts w:ascii="Arial" w:hAnsi="Arial" w:cs="Arial"/>
          <w:color w:val="FF0000"/>
          <w:sz w:val="32"/>
          <w:szCs w:val="32"/>
        </w:rPr>
        <w:t>Zvezdnato nebo</w:t>
      </w:r>
    </w:p>
    <w:p w:rsidR="00924725" w:rsidRPr="008A73F5" w:rsidRDefault="00924725" w:rsidP="00924725">
      <w:pPr>
        <w:rPr>
          <w:rFonts w:ascii="Arial" w:hAnsi="Arial" w:cs="Arial"/>
          <w:sz w:val="32"/>
          <w:szCs w:val="32"/>
        </w:rPr>
      </w:pPr>
      <w:r w:rsidRPr="008A73F5">
        <w:rPr>
          <w:rFonts w:ascii="Arial" w:hAnsi="Arial" w:cs="Arial"/>
          <w:sz w:val="32"/>
          <w:szCs w:val="32"/>
        </w:rPr>
        <w:t>Likovno nalogo ustvari na risalni list.</w:t>
      </w:r>
    </w:p>
    <w:p w:rsidR="00924725" w:rsidRDefault="00924725" w:rsidP="0092472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Sam lahko izbiraš </w:t>
      </w:r>
      <w:r w:rsidRPr="008A73F5">
        <w:rPr>
          <w:rFonts w:ascii="Arial" w:hAnsi="Arial" w:cs="Arial"/>
          <w:color w:val="FF0000"/>
          <w:sz w:val="32"/>
          <w:szCs w:val="32"/>
        </w:rPr>
        <w:t xml:space="preserve">likovne tehnike </w:t>
      </w:r>
      <w:r>
        <w:rPr>
          <w:rFonts w:ascii="Arial" w:hAnsi="Arial" w:cs="Arial"/>
          <w:sz w:val="32"/>
          <w:szCs w:val="32"/>
        </w:rPr>
        <w:t xml:space="preserve">( slikanje, risanje, kolaž … ) in </w:t>
      </w:r>
      <w:r w:rsidRPr="008A73F5">
        <w:rPr>
          <w:rFonts w:ascii="Arial" w:hAnsi="Arial" w:cs="Arial"/>
          <w:color w:val="FF0000"/>
          <w:sz w:val="32"/>
          <w:szCs w:val="32"/>
        </w:rPr>
        <w:t xml:space="preserve">likovne materiale </w:t>
      </w:r>
      <w:r>
        <w:rPr>
          <w:rFonts w:ascii="Arial" w:hAnsi="Arial" w:cs="Arial"/>
          <w:sz w:val="32"/>
          <w:szCs w:val="32"/>
        </w:rPr>
        <w:t>( tempera barvice, voščenke, suhe barvice, flomastre, kolaž papir ..).</w:t>
      </w:r>
    </w:p>
    <w:p w:rsidR="00924725" w:rsidRPr="00BD04B0" w:rsidRDefault="00924725" w:rsidP="0092472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Tudi kraj ustvarjanja lahko izbereš sam: stanovanje,  balkon, vrt… </w:t>
      </w:r>
    </w:p>
    <w:p w:rsidR="00924725" w:rsidRDefault="00924725" w:rsidP="00924725">
      <w:pPr>
        <w:rPr>
          <w:rFonts w:ascii="Arial" w:hAnsi="Arial" w:cs="Arial"/>
          <w:color w:val="FF0000"/>
          <w:sz w:val="32"/>
          <w:szCs w:val="32"/>
        </w:rPr>
      </w:pPr>
      <w:r w:rsidRPr="00BD04B0">
        <w:rPr>
          <w:rFonts w:ascii="Arial" w:hAnsi="Arial" w:cs="Arial"/>
          <w:color w:val="FF0000"/>
          <w:sz w:val="32"/>
          <w:szCs w:val="32"/>
        </w:rPr>
        <w:t>Pomembno je, da uživaš in si s svojim delom na koncu zadovoljen</w:t>
      </w:r>
      <w:r>
        <w:rPr>
          <w:rFonts w:ascii="Arial" w:hAnsi="Arial" w:cs="Arial"/>
          <w:color w:val="FF0000"/>
          <w:sz w:val="32"/>
          <w:szCs w:val="32"/>
        </w:rPr>
        <w:t>.</w:t>
      </w:r>
    </w:p>
    <w:p w:rsidR="00924725" w:rsidRPr="00BD04B0" w:rsidRDefault="00924725" w:rsidP="00924725">
      <w:pPr>
        <w:rPr>
          <w:sz w:val="32"/>
          <w:szCs w:val="32"/>
        </w:rPr>
      </w:pPr>
      <w:r w:rsidRPr="00BD04B0">
        <w:rPr>
          <w:rFonts w:ascii="Arial" w:hAnsi="Arial" w:cs="Arial"/>
          <w:sz w:val="32"/>
          <w:szCs w:val="32"/>
        </w:rPr>
        <w:t>Pošiljam ti nekaj idej</w:t>
      </w:r>
      <w:r>
        <w:rPr>
          <w:rFonts w:ascii="Arial" w:hAnsi="Arial" w:cs="Arial"/>
          <w:sz w:val="32"/>
          <w:szCs w:val="32"/>
        </w:rPr>
        <w:t xml:space="preserve"> za ustvarjanje.</w:t>
      </w:r>
    </w:p>
    <w:p w:rsidR="00924725" w:rsidRPr="00BD04B0" w:rsidRDefault="00924725" w:rsidP="00924725">
      <w:pPr>
        <w:rPr>
          <w:noProof/>
          <w:sz w:val="32"/>
          <w:szCs w:val="32"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r>
        <w:rPr>
          <w:noProof/>
          <w:lang w:eastAsia="sl-SI"/>
        </w:rPr>
        <w:drawing>
          <wp:inline distT="0" distB="0" distL="0" distR="0" wp14:anchorId="7D4849BA" wp14:editId="59415317">
            <wp:extent cx="2247900" cy="3200400"/>
            <wp:effectExtent l="0" t="0" r="0" b="0"/>
            <wp:docPr id="6" name="Slika 6" descr="8.20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.20.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sl-SI"/>
        </w:rPr>
        <w:drawing>
          <wp:inline distT="0" distB="0" distL="0" distR="0" wp14:anchorId="3A1D7033" wp14:editId="16661C03">
            <wp:extent cx="2247900" cy="3324225"/>
            <wp:effectExtent l="0" t="0" r="0" b="9525"/>
            <wp:docPr id="8" name="Slika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sl-SI"/>
        </w:rPr>
        <w:drawing>
          <wp:inline distT="0" distB="0" distL="0" distR="0" wp14:anchorId="664D5D81" wp14:editId="41090377">
            <wp:extent cx="2238375" cy="2867025"/>
            <wp:effectExtent l="0" t="0" r="9525" b="9525"/>
            <wp:docPr id="9" name="Slika 9" descr="Join us for a Paint Nite event Sun Aug 28, 2016 at 274 Fourth Avenue Brooklyn, NY. Purchase your tickets online to reserve a fun night ou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in us for a Paint Nite event Sun Aug 28, 2016 at 274 Fourth Avenue Brooklyn, NY. Purchase your tickets online to reserve a fun night out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  <w:lang w:eastAsia="sl-SI"/>
        </w:rPr>
        <w:drawing>
          <wp:inline distT="0" distB="0" distL="0" distR="0" wp14:anchorId="11D6D1C3" wp14:editId="7939DE08">
            <wp:extent cx="2247900" cy="2247900"/>
            <wp:effectExtent l="0" t="0" r="0" b="0"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3C07E1F3" wp14:editId="157409A9">
            <wp:extent cx="1389727" cy="1876425"/>
            <wp:effectExtent l="0" t="0" r="1270" b="0"/>
            <wp:docPr id="11" name="Slika 11" descr="Mesto pono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to ponoč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96" cy="192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1FA35ED4" wp14:editId="5979BAF6">
            <wp:extent cx="1117600" cy="1676400"/>
            <wp:effectExtent l="0" t="0" r="6350" b="0"/>
            <wp:docPr id="12" name="Slika 12" descr="The Café Terrace on the Place du Forum, Arles, at Night, c.1888 Prints by Vincent van Gogh at AllPost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afé Terrace on the Place du Forum, Arles, at Night, c.1888 Prints by Vincent van Gogh at AllPosters.c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27" cy="16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sl-SI"/>
        </w:rPr>
        <w:drawing>
          <wp:inline distT="0" distB="0" distL="0" distR="0" wp14:anchorId="2E06684E" wp14:editId="46DC3241">
            <wp:extent cx="1614789" cy="2162175"/>
            <wp:effectExtent l="0" t="0" r="5080" b="0"/>
            <wp:docPr id="13" name="Slika 13" descr="8x10/ Mountains in the Night Sky/ Wall Art/ Modern Watercolor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x10/ Mountains in the Night Sky/ Wall Art/ Modern Watercolor | Ets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61" cy="21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sl-SI"/>
        </w:rPr>
        <w:drawing>
          <wp:inline distT="0" distB="0" distL="0" distR="0" wp14:anchorId="0880D11E" wp14:editId="50E315C8">
            <wp:extent cx="1371219" cy="3486150"/>
            <wp:effectExtent l="0" t="0" r="635" b="0"/>
            <wp:docPr id="14" name="Slika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9" cy="35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  <w:lang w:eastAsia="sl-SI"/>
        </w:rPr>
        <w:drawing>
          <wp:inline distT="0" distB="0" distL="0" distR="0" wp14:anchorId="32C7881A" wp14:editId="2BBD1D3F">
            <wp:extent cx="2247900" cy="2943225"/>
            <wp:effectExtent l="0" t="0" r="0" b="9525"/>
            <wp:docPr id="15" name="Slika 15" descr="Night light photo. #art #acrylicart #artwork #painting #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ght light photo. #art #acrylicart #artwork #painting #desig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sl-SI"/>
        </w:rPr>
        <w:drawing>
          <wp:inline distT="0" distB="0" distL="0" distR="0" wp14:anchorId="1117BE86" wp14:editId="56F4DCD7">
            <wp:extent cx="2752725" cy="2752725"/>
            <wp:effectExtent l="0" t="0" r="9525" b="9525"/>
            <wp:docPr id="16" name="Slika 16" descr="Love Art? Use too! Shop CSB sticker shop to fill your sticker cravings and save the world while your at it! For every $5 in orders we will donate to have a tree planted in your name! Join us &amp; make a difference. Follow us on IG for some great deals and giveaways! Customstickerbomb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ve Art? Use too! Shop CSB sticker shop to fill your sticker cravings and save the world while your at it! For every $5 in orders we will donate to have a tree planted in your name! Join us &amp; make a difference. Follow us on IG for some great deals and giveaways! Customstickerbomb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25" w:rsidRDefault="00924725" w:rsidP="00924725">
      <w:pPr>
        <w:rPr>
          <w:noProof/>
          <w:lang w:eastAsia="sl-SI"/>
        </w:rPr>
      </w:pPr>
      <w:r>
        <w:lastRenderedPageBreak/>
        <w:t xml:space="preserve">  </w:t>
      </w:r>
      <w:r>
        <w:rPr>
          <w:noProof/>
          <w:lang w:eastAsia="sl-SI"/>
        </w:rPr>
        <w:drawing>
          <wp:inline distT="0" distB="0" distL="0" distR="0" wp14:anchorId="0AC90CDC" wp14:editId="5DFF04D9">
            <wp:extent cx="1266825" cy="1610371"/>
            <wp:effectExtent l="0" t="0" r="0" b="8890"/>
            <wp:docPr id="17" name="Slika 17" descr="15 Acrylic Painting Ideas For Beginners - Brighter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 Acrylic Painting Ideas For Beginners - Brighter Craf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20" cy="16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sl-SI"/>
        </w:rPr>
        <w:drawing>
          <wp:inline distT="0" distB="0" distL="0" distR="0" wp14:anchorId="1B69EA20" wp14:editId="494799AD">
            <wp:extent cx="1371600" cy="1714500"/>
            <wp:effectExtent l="0" t="0" r="0" b="0"/>
            <wp:docPr id="18" name="Slika 18" descr="Pinot’s Palette is a pioneer of the paint and sip experience – a revolutionary way to enjoy art and wine, meet new people and bond with friends.Guests enjoy a no-experience-required art class—all supplies included—directed by trained, local artists, who guide guests step-by-step through a featured painting.The more the merrier, INVITE YOUR 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ot’s Palette is a pioneer of the paint and sip experience – a revolutionary way to enjoy art and wine, meet new people and bond with friends.Guests enjoy a no-experience-required art class—all supplies included—directed by trained, local artists, who guide guests step-by-step through a featured painting.The more the merrier, INVITE YOUR FRIENDS!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09" cy="171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</w:p>
    <w:p w:rsidR="00924725" w:rsidRDefault="00924725" w:rsidP="00924725">
      <w:pPr>
        <w:rPr>
          <w:noProof/>
          <w:lang w:eastAsia="sl-SI"/>
        </w:rPr>
      </w:pPr>
    </w:p>
    <w:p w:rsidR="00924725" w:rsidRDefault="00924725" w:rsidP="00924725">
      <w:pPr>
        <w:rPr>
          <w:noProof/>
          <w:lang w:eastAsia="sl-SI"/>
        </w:rPr>
      </w:pPr>
    </w:p>
    <w:p w:rsidR="00924725" w:rsidRDefault="00924725">
      <w:pPr>
        <w:rPr>
          <w:rFonts w:ascii="Arial" w:hAnsi="Arial" w:cs="Arial"/>
          <w:sz w:val="28"/>
          <w:szCs w:val="28"/>
        </w:rPr>
      </w:pPr>
    </w:p>
    <w:p w:rsidR="00D86576" w:rsidRDefault="00D8657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</w:t>
      </w:r>
      <w:r w:rsidR="00775855">
        <w:rPr>
          <w:rFonts w:ascii="Arial" w:hAnsi="Arial" w:cs="Arial"/>
          <w:sz w:val="28"/>
          <w:szCs w:val="28"/>
        </w:rPr>
        <w:t xml:space="preserve">večer </w:t>
      </w:r>
      <w:r>
        <w:rPr>
          <w:rFonts w:ascii="Arial" w:hAnsi="Arial" w:cs="Arial"/>
          <w:sz w:val="28"/>
          <w:szCs w:val="28"/>
        </w:rPr>
        <w:t xml:space="preserve">si lahko doma s pomočjo stolov in odej narediš šotor in v njem tudi prespiš. Za lahko noč pa lahko poslušaš še </w:t>
      </w:r>
      <w:r w:rsidRPr="00D86576">
        <w:rPr>
          <w:rFonts w:ascii="Arial" w:hAnsi="Arial" w:cs="Arial"/>
          <w:color w:val="5B9BD5" w:themeColor="accent5"/>
          <w:sz w:val="28"/>
          <w:szCs w:val="28"/>
        </w:rPr>
        <w:t>Zvezdico Zaspanko.</w:t>
      </w:r>
    </w:p>
    <w:p w:rsidR="00D86576" w:rsidRPr="001142D4" w:rsidRDefault="00D86576">
      <w:pPr>
        <w:rPr>
          <w:rFonts w:ascii="Arial" w:hAnsi="Arial" w:cs="Arial"/>
          <w:sz w:val="28"/>
          <w:szCs w:val="28"/>
        </w:rPr>
      </w:pPr>
    </w:p>
    <w:p w:rsidR="001142D4" w:rsidRDefault="00775855">
      <w:pPr>
        <w:rPr>
          <w:noProof/>
        </w:rPr>
      </w:pPr>
      <w:hyperlink r:id="rId21" w:history="1">
        <w:r w:rsidR="00D86576" w:rsidRPr="0044253C">
          <w:rPr>
            <w:rStyle w:val="Hiperpovezava"/>
            <w:noProof/>
          </w:rPr>
          <w:t>https://www.youtube.com/watch?v=MUH-ADB2hqw</w:t>
        </w:r>
      </w:hyperlink>
    </w:p>
    <w:p w:rsidR="001142D4" w:rsidRDefault="001142D4">
      <w:pPr>
        <w:rPr>
          <w:noProof/>
        </w:rPr>
      </w:pPr>
    </w:p>
    <w:p w:rsidR="00775855" w:rsidRDefault="00775855">
      <w:pPr>
        <w:rPr>
          <w:noProof/>
        </w:rPr>
      </w:pPr>
    </w:p>
    <w:p w:rsidR="00775855" w:rsidRDefault="00775855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588B6650" wp14:editId="76E0F29C">
            <wp:extent cx="2800350" cy="2800350"/>
            <wp:effectExtent l="0" t="0" r="0" b="0"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855" w:rsidRDefault="00775855">
      <w:pPr>
        <w:rPr>
          <w:noProof/>
        </w:rPr>
      </w:pPr>
    </w:p>
    <w:p w:rsidR="001142D4" w:rsidRDefault="001142D4">
      <w:pPr>
        <w:rPr>
          <w:noProof/>
        </w:rPr>
      </w:pPr>
    </w:p>
    <w:p w:rsidR="00775855" w:rsidRDefault="00775855">
      <w:pPr>
        <w:rPr>
          <w:noProof/>
        </w:rPr>
      </w:pPr>
    </w:p>
    <w:p w:rsidR="00775855" w:rsidRDefault="00775855">
      <w:pPr>
        <w:rPr>
          <w:noProof/>
        </w:rPr>
      </w:pPr>
    </w:p>
    <w:p w:rsidR="00775855" w:rsidRDefault="00775855">
      <w:pPr>
        <w:rPr>
          <w:noProof/>
        </w:rPr>
      </w:pPr>
    </w:p>
    <w:p w:rsidR="001142D4" w:rsidRPr="003A3023" w:rsidRDefault="003A3023">
      <w:pPr>
        <w:rPr>
          <w:rFonts w:ascii="Arial" w:hAnsi="Arial" w:cs="Arial"/>
          <w:noProof/>
          <w:sz w:val="28"/>
          <w:szCs w:val="28"/>
        </w:rPr>
      </w:pPr>
      <w:r w:rsidRPr="003A3023">
        <w:rPr>
          <w:rFonts w:ascii="Arial" w:hAnsi="Arial" w:cs="Arial"/>
          <w:noProof/>
          <w:sz w:val="28"/>
          <w:szCs w:val="28"/>
        </w:rPr>
        <w:lastRenderedPageBreak/>
        <w:t>Rešitve MAT, sreda:</w:t>
      </w:r>
    </w:p>
    <w:p w:rsidR="001142D4" w:rsidRDefault="001142D4">
      <w:pPr>
        <w:rPr>
          <w:noProof/>
        </w:rPr>
      </w:pPr>
    </w:p>
    <w:p w:rsidR="001661B0" w:rsidRDefault="003A3023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865245" cy="5462130"/>
            <wp:effectExtent l="0" t="0" r="190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0416" cy="546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023" w:rsidRPr="00277B49" w:rsidRDefault="003A3023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BD4C7AD" wp14:editId="2CFD2219">
            <wp:extent cx="4679188" cy="1743075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59" cy="17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23" w:rsidRPr="00277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B49"/>
    <w:rsid w:val="001142D4"/>
    <w:rsid w:val="001661B0"/>
    <w:rsid w:val="00232F6E"/>
    <w:rsid w:val="00277B49"/>
    <w:rsid w:val="00382B63"/>
    <w:rsid w:val="003A3023"/>
    <w:rsid w:val="00775855"/>
    <w:rsid w:val="00823C50"/>
    <w:rsid w:val="00924725"/>
    <w:rsid w:val="00A546C1"/>
    <w:rsid w:val="00D86576"/>
    <w:rsid w:val="00E7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C7EC4"/>
  <w15:chartTrackingRefBased/>
  <w15:docId w15:val="{DF5D606B-E953-46F9-83FA-9AB04B28C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661B0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66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arnes.si/~rbobna/astronomija/kaj.ht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MUH-ADB2hqw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sl.wikipedia.org/wiki/Zvezda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Jaka Kejzar</cp:lastModifiedBy>
  <cp:revision>2</cp:revision>
  <dcterms:created xsi:type="dcterms:W3CDTF">2020-05-14T14:36:00Z</dcterms:created>
  <dcterms:modified xsi:type="dcterms:W3CDTF">2020-05-14T14:36:00Z</dcterms:modified>
</cp:coreProperties>
</file>